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spacing w:line="620" w:lineRule="exact"/>
        <w:jc w:val="center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2023年(上半年)学生体质健康测试工作任务表及测试时间安排表</w:t>
      </w:r>
    </w:p>
    <w:tbl>
      <w:tblPr>
        <w:tblStyle w:val="7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3213"/>
        <w:gridCol w:w="3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08" w:type="dxa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  间</w:t>
            </w:r>
          </w:p>
        </w:tc>
        <w:tc>
          <w:tcPr>
            <w:tcW w:w="3213" w:type="dxa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工作内容</w:t>
            </w:r>
          </w:p>
        </w:tc>
        <w:tc>
          <w:tcPr>
            <w:tcW w:w="3354" w:type="dxa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08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21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制定实施方案</w:t>
            </w:r>
          </w:p>
        </w:tc>
        <w:tc>
          <w:tcPr>
            <w:tcW w:w="3354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08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</w:tc>
        <w:tc>
          <w:tcPr>
            <w:tcW w:w="321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召开体测专题会议，宣传动员</w:t>
            </w:r>
          </w:p>
        </w:tc>
        <w:tc>
          <w:tcPr>
            <w:tcW w:w="3354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领导小组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08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</w:tc>
        <w:tc>
          <w:tcPr>
            <w:tcW w:w="321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建立学生体测数据库</w:t>
            </w:r>
          </w:p>
        </w:tc>
        <w:tc>
          <w:tcPr>
            <w:tcW w:w="3354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工作小组办公室、教务处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08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黑体"/>
                <w:sz w:val="24"/>
              </w:rPr>
              <w:t>月1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黑体"/>
                <w:sz w:val="24"/>
              </w:rPr>
              <w:t>日下午5：30前</w:t>
            </w:r>
          </w:p>
        </w:tc>
        <w:tc>
          <w:tcPr>
            <w:tcW w:w="321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受理学生缓测、免测申请，在钉钉系统中确认其体测状态。</w:t>
            </w:r>
          </w:p>
        </w:tc>
        <w:tc>
          <w:tcPr>
            <w:tcW w:w="3354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各学院联络员、分管领导。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08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日-5月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21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学生体质健康测试</w:t>
            </w:r>
          </w:p>
        </w:tc>
        <w:tc>
          <w:tcPr>
            <w:tcW w:w="3354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工作小组、各学院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2608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日前</w:t>
            </w:r>
          </w:p>
        </w:tc>
        <w:tc>
          <w:tcPr>
            <w:tcW w:w="321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钉钉系统中查询成绩</w:t>
            </w:r>
          </w:p>
        </w:tc>
        <w:tc>
          <w:tcPr>
            <w:tcW w:w="3354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08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本学期第17周前（暂定）</w:t>
            </w:r>
          </w:p>
        </w:tc>
        <w:tc>
          <w:tcPr>
            <w:tcW w:w="321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补测</w:t>
            </w:r>
          </w:p>
        </w:tc>
        <w:tc>
          <w:tcPr>
            <w:tcW w:w="3354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工作小组、各学院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175" w:type="dxa"/>
            <w:gridSpan w:val="3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具体测试时间安排及数据报送时间（上午8：00开始，下午14:00开始）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08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测试时间</w:t>
            </w:r>
          </w:p>
        </w:tc>
        <w:tc>
          <w:tcPr>
            <w:tcW w:w="3213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测试学院</w:t>
            </w:r>
          </w:p>
        </w:tc>
        <w:tc>
          <w:tcPr>
            <w:tcW w:w="3354" w:type="dxa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各学院学生体测状态确认时间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08" w:type="dxa"/>
            <w:vAlign w:val="center"/>
          </w:tcPr>
          <w:p>
            <w:pPr>
              <w:rPr>
                <w:rFonts w:ascii="仿宋" w:hAnsi="仿宋" w:eastAsia="仿宋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日下午（周五）</w:t>
            </w:r>
          </w:p>
        </w:tc>
        <w:tc>
          <w:tcPr>
            <w:tcW w:w="3213" w:type="dxa"/>
            <w:vAlign w:val="center"/>
          </w:tcPr>
          <w:p>
            <w:pPr>
              <w:rPr>
                <w:rFonts w:hint="eastAsia" w:ascii="仿宋" w:hAnsi="仿宋" w:eastAsia="仿宋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体育学院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225</w:t>
            </w: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年下半年补测</w:t>
            </w:r>
          </w:p>
        </w:tc>
        <w:tc>
          <w:tcPr>
            <w:tcW w:w="3354" w:type="dxa"/>
            <w:vAlign w:val="center"/>
          </w:tcPr>
          <w:p>
            <w:pPr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黑体"/>
                <w:sz w:val="24"/>
              </w:rPr>
              <w:t>月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黑体"/>
                <w:sz w:val="24"/>
              </w:rPr>
              <w:t>日下午5：30前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608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午（周六）</w:t>
            </w:r>
          </w:p>
        </w:tc>
        <w:tc>
          <w:tcPr>
            <w:tcW w:w="3213" w:type="dxa"/>
            <w:vAlign w:val="bottom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1.大智（446）2.数理（219）3.外语（483）4.文法（336）5.艺设（559）共计：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354" w:type="dxa"/>
            <w:vMerge w:val="restart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5月18日下午</w:t>
            </w:r>
            <w:r>
              <w:rPr>
                <w:rFonts w:hint="eastAsia" w:ascii="仿宋" w:hAnsi="仿宋" w:eastAsia="仿宋" w:cs="黑体"/>
                <w:sz w:val="24"/>
              </w:rPr>
              <w:t>下午5：30前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08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午（周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21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.地旅（396）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.会计（567）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.经管（815）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.湿地（185）共计：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35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08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sz w:val="24"/>
              </w:rPr>
              <w:t>午（周天）</w:t>
            </w:r>
          </w:p>
        </w:tc>
        <w:tc>
          <w:tcPr>
            <w:tcW w:w="321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.林学（469）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.生科（355）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.生态（403）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.生多（249）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.土木（587）共计：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35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0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</w:rPr>
              <w:t>日下午（周天）</w:t>
            </w:r>
          </w:p>
        </w:tc>
        <w:tc>
          <w:tcPr>
            <w:tcW w:w="3213" w:type="dxa"/>
            <w:vAlign w:val="center"/>
          </w:tcPr>
          <w:p>
            <w:pPr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1.机械（702）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.材化（742）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.园林（573）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共计：2017</w:t>
            </w:r>
          </w:p>
        </w:tc>
        <w:tc>
          <w:tcPr>
            <w:tcW w:w="3354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851" w:right="1247" w:bottom="85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lZjNlMmYwYzlmMTMwOTg5OTY3N2ZjZmFlNjU0NWIifQ=="/>
  </w:docVars>
  <w:rsids>
    <w:rsidRoot w:val="00C05DF1"/>
    <w:rsid w:val="00024628"/>
    <w:rsid w:val="000F5B5E"/>
    <w:rsid w:val="00122EC5"/>
    <w:rsid w:val="001D63B3"/>
    <w:rsid w:val="002E114E"/>
    <w:rsid w:val="003159DD"/>
    <w:rsid w:val="00320D04"/>
    <w:rsid w:val="003A4D50"/>
    <w:rsid w:val="003C39F8"/>
    <w:rsid w:val="003D6C6D"/>
    <w:rsid w:val="003E1AFB"/>
    <w:rsid w:val="00446C67"/>
    <w:rsid w:val="004553A0"/>
    <w:rsid w:val="00455C44"/>
    <w:rsid w:val="004B24AA"/>
    <w:rsid w:val="0058723D"/>
    <w:rsid w:val="00681508"/>
    <w:rsid w:val="006D3DA3"/>
    <w:rsid w:val="00745558"/>
    <w:rsid w:val="00756E07"/>
    <w:rsid w:val="0087776E"/>
    <w:rsid w:val="008B2812"/>
    <w:rsid w:val="00963524"/>
    <w:rsid w:val="009C3DAB"/>
    <w:rsid w:val="00A0106C"/>
    <w:rsid w:val="00A1484A"/>
    <w:rsid w:val="00A939C8"/>
    <w:rsid w:val="00B42EA8"/>
    <w:rsid w:val="00B77E80"/>
    <w:rsid w:val="00B8158A"/>
    <w:rsid w:val="00B9320E"/>
    <w:rsid w:val="00BB1AE6"/>
    <w:rsid w:val="00BE51B0"/>
    <w:rsid w:val="00BE55E3"/>
    <w:rsid w:val="00C035B4"/>
    <w:rsid w:val="00C05DF1"/>
    <w:rsid w:val="00C719C4"/>
    <w:rsid w:val="00CD6D94"/>
    <w:rsid w:val="00D079DA"/>
    <w:rsid w:val="00DC062F"/>
    <w:rsid w:val="00DE765D"/>
    <w:rsid w:val="00E2062E"/>
    <w:rsid w:val="00E76E7E"/>
    <w:rsid w:val="00EC6663"/>
    <w:rsid w:val="00FE14F3"/>
    <w:rsid w:val="00FF2B06"/>
    <w:rsid w:val="02706D10"/>
    <w:rsid w:val="0DD71AB8"/>
    <w:rsid w:val="0E1E0721"/>
    <w:rsid w:val="11E264F0"/>
    <w:rsid w:val="13CC2D62"/>
    <w:rsid w:val="14B21120"/>
    <w:rsid w:val="171358F0"/>
    <w:rsid w:val="17B9206D"/>
    <w:rsid w:val="1E0D09E5"/>
    <w:rsid w:val="211F57AE"/>
    <w:rsid w:val="21CC35C4"/>
    <w:rsid w:val="21F33B28"/>
    <w:rsid w:val="23D54CA7"/>
    <w:rsid w:val="23F8396D"/>
    <w:rsid w:val="260F2553"/>
    <w:rsid w:val="28EF356B"/>
    <w:rsid w:val="2BBA449B"/>
    <w:rsid w:val="2BF02DBB"/>
    <w:rsid w:val="2E71541E"/>
    <w:rsid w:val="2E9E2909"/>
    <w:rsid w:val="2FC846F5"/>
    <w:rsid w:val="324722FA"/>
    <w:rsid w:val="32505D7D"/>
    <w:rsid w:val="32592159"/>
    <w:rsid w:val="32895435"/>
    <w:rsid w:val="36B77114"/>
    <w:rsid w:val="37F24EBC"/>
    <w:rsid w:val="39E664A2"/>
    <w:rsid w:val="3A5A4F5B"/>
    <w:rsid w:val="3E816A50"/>
    <w:rsid w:val="41897B12"/>
    <w:rsid w:val="468078A4"/>
    <w:rsid w:val="470E2E85"/>
    <w:rsid w:val="473E18E3"/>
    <w:rsid w:val="475B7D64"/>
    <w:rsid w:val="4BB65B67"/>
    <w:rsid w:val="4C0646DE"/>
    <w:rsid w:val="50EA7386"/>
    <w:rsid w:val="56090EA5"/>
    <w:rsid w:val="588B3201"/>
    <w:rsid w:val="58B93F9C"/>
    <w:rsid w:val="59CD2C00"/>
    <w:rsid w:val="5EB37E01"/>
    <w:rsid w:val="616F6045"/>
    <w:rsid w:val="619B01C1"/>
    <w:rsid w:val="66A41017"/>
    <w:rsid w:val="6AF4370E"/>
    <w:rsid w:val="6D693326"/>
    <w:rsid w:val="6D761F35"/>
    <w:rsid w:val="6DDF64AB"/>
    <w:rsid w:val="6EC41AA4"/>
    <w:rsid w:val="7091415E"/>
    <w:rsid w:val="747340C5"/>
    <w:rsid w:val="77B86294"/>
    <w:rsid w:val="79014CB7"/>
    <w:rsid w:val="79110C87"/>
    <w:rsid w:val="7FC94125"/>
    <w:rsid w:val="953DCD02"/>
    <w:rsid w:val="FEDEA6D5"/>
    <w:rsid w:val="FFDE8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6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Verdana" w:hAnsi="Verdana" w:eastAsia="宋体" w:cs="宋体"/>
      <w:kern w:val="0"/>
      <w:sz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Verdana" w:hAnsi="Verdana" w:eastAsia="宋体" w:cs="宋体"/>
      <w:kern w:val="0"/>
      <w:sz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Verdana" w:hAnsi="Verdana" w:eastAsia="宋体" w:cs="宋体"/>
      <w:color w:val="333333"/>
      <w:kern w:val="0"/>
      <w:sz w:val="18"/>
      <w:szCs w:val="18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Verdana" w:hAnsi="Verdana" w:eastAsia="宋体" w:cs="宋体"/>
      <w:kern w:val="0"/>
      <w:sz w:val="24"/>
    </w:rPr>
  </w:style>
  <w:style w:type="paragraph" w:customStyle="1" w:styleId="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Verdana" w:hAnsi="Verdana" w:eastAsia="宋体" w:cs="宋体"/>
      <w:color w:val="000000"/>
      <w:kern w:val="0"/>
      <w:sz w:val="24"/>
    </w:rPr>
  </w:style>
  <w:style w:type="paragraph" w:customStyle="1" w:styleId="3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Verdana" w:hAnsi="Verdana" w:eastAsia="宋体" w:cs="宋体"/>
      <w:kern w:val="0"/>
      <w:sz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3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2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3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4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5">
    <w:name w:val="xl90"/>
    <w:basedOn w:val="1"/>
    <w:qFormat/>
    <w:uiPriority w:val="0"/>
    <w:pPr>
      <w:widowControl/>
      <w:pBdr>
        <w:top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7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8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9">
    <w:name w:val="xl94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40"/>
      <w:szCs w:val="40"/>
    </w:rPr>
  </w:style>
  <w:style w:type="paragraph" w:customStyle="1" w:styleId="50">
    <w:name w:val="xl9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40"/>
      <w:szCs w:val="40"/>
    </w:rPr>
  </w:style>
  <w:style w:type="paragraph" w:customStyle="1" w:styleId="5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2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3">
    <w:name w:val="xl98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4">
    <w:name w:val="xl9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5">
    <w:name w:val="xl100"/>
    <w:basedOn w:val="1"/>
    <w:qFormat/>
    <w:uiPriority w:val="0"/>
    <w:pPr>
      <w:widowControl/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56">
    <w:name w:val="xl10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57">
    <w:name w:val="xl102"/>
    <w:basedOn w:val="1"/>
    <w:qFormat/>
    <w:uiPriority w:val="0"/>
    <w:pPr>
      <w:widowControl/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8">
    <w:name w:val="xl103"/>
    <w:basedOn w:val="1"/>
    <w:qFormat/>
    <w:uiPriority w:val="0"/>
    <w:pPr>
      <w:widowControl/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9">
    <w:name w:val="xl104"/>
    <w:basedOn w:val="1"/>
    <w:qFormat/>
    <w:uiPriority w:val="0"/>
    <w:pPr>
      <w:widowControl/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6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10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555</Characters>
  <Lines>4</Lines>
  <Paragraphs>1</Paragraphs>
  <TotalTime>0</TotalTime>
  <ScaleCrop>false</ScaleCrop>
  <LinksUpToDate>false</LinksUpToDate>
  <CharactersWithSpaces>557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2023-04-10T06:18:00Z</dcterms:created>
  <dc:creator>gr</dc:creator>
  <cp:lastModifiedBy>Administrator</cp:lastModifiedBy>
  <cp:lastPrinted>2022-11-14T08:59:00Z</cp:lastPrinted>
  <dcterms:modified xsi:type="dcterms:W3CDTF">2023-05-04T05:34:03Z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5AC8D83293D648A7ACF4F90C77BF097D</vt:lpwstr>
  </property>
</Properties>
</file>